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35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合肥大学合同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协议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用印审批表</w:t>
      </w:r>
    </w:p>
    <w:tbl>
      <w:tblPr>
        <w:tblStyle w:val="2"/>
        <w:tblpPr w:leftFromText="180" w:rightFromText="180" w:vertAnchor="text" w:horzAnchor="page" w:tblpX="642" w:tblpY="307"/>
        <w:tblOverlap w:val="never"/>
        <w:tblW w:w="10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775"/>
        <w:gridCol w:w="958"/>
        <w:gridCol w:w="1350"/>
        <w:gridCol w:w="1350"/>
        <w:gridCol w:w="1488"/>
        <w:gridCol w:w="1114"/>
        <w:gridCol w:w="63"/>
        <w:gridCol w:w="1240"/>
      </w:tblGrid>
      <w:tr w14:paraId="4A1B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</w:trPr>
        <w:tc>
          <w:tcPr>
            <w:tcW w:w="1367" w:type="dxa"/>
            <w:noWrap w:val="0"/>
            <w:vAlign w:val="center"/>
          </w:tcPr>
          <w:p w14:paraId="76D90BD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申请单位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盖公章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75" w:type="dxa"/>
            <w:noWrap w:val="0"/>
            <w:vAlign w:val="center"/>
          </w:tcPr>
          <w:p w14:paraId="0F364D08"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9BC4E53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经办人</w:t>
            </w:r>
          </w:p>
        </w:tc>
        <w:tc>
          <w:tcPr>
            <w:tcW w:w="1350" w:type="dxa"/>
            <w:noWrap w:val="0"/>
            <w:vAlign w:val="center"/>
          </w:tcPr>
          <w:p w14:paraId="304E5458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F1FD194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申请时间</w:t>
            </w:r>
          </w:p>
        </w:tc>
        <w:tc>
          <w:tcPr>
            <w:tcW w:w="1488" w:type="dxa"/>
            <w:noWrap w:val="0"/>
            <w:vAlign w:val="center"/>
          </w:tcPr>
          <w:p w14:paraId="5217D44B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039AC75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用印时间</w:t>
            </w:r>
          </w:p>
        </w:tc>
        <w:tc>
          <w:tcPr>
            <w:tcW w:w="1240" w:type="dxa"/>
            <w:noWrap w:val="0"/>
            <w:vAlign w:val="center"/>
          </w:tcPr>
          <w:p w14:paraId="115BAA8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358D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1367" w:type="dxa"/>
            <w:vMerge w:val="restart"/>
            <w:noWrap w:val="0"/>
            <w:vAlign w:val="center"/>
          </w:tcPr>
          <w:p w14:paraId="1A2B788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基本信息</w:t>
            </w:r>
          </w:p>
        </w:tc>
        <w:tc>
          <w:tcPr>
            <w:tcW w:w="1775" w:type="dxa"/>
            <w:noWrap w:val="0"/>
            <w:vAlign w:val="center"/>
          </w:tcPr>
          <w:p w14:paraId="6674AA59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合同名称</w:t>
            </w:r>
          </w:p>
        </w:tc>
        <w:tc>
          <w:tcPr>
            <w:tcW w:w="7563" w:type="dxa"/>
            <w:gridSpan w:val="7"/>
            <w:noWrap w:val="0"/>
            <w:vAlign w:val="center"/>
          </w:tcPr>
          <w:p w14:paraId="7C1310B6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C64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367" w:type="dxa"/>
            <w:vMerge w:val="continue"/>
            <w:noWrap w:val="0"/>
            <w:vAlign w:val="center"/>
          </w:tcPr>
          <w:p w14:paraId="7F781019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7F4DE3A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实际用印人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 w14:paraId="1F9DA6B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9AC9142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488" w:type="dxa"/>
            <w:noWrap w:val="0"/>
            <w:vAlign w:val="center"/>
          </w:tcPr>
          <w:p w14:paraId="3AA7698F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34ADBC2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份数</w:t>
            </w:r>
          </w:p>
        </w:tc>
        <w:tc>
          <w:tcPr>
            <w:tcW w:w="1303" w:type="dxa"/>
            <w:gridSpan w:val="2"/>
            <w:noWrap w:val="0"/>
            <w:vAlign w:val="center"/>
          </w:tcPr>
          <w:p w14:paraId="2188F7DB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8F1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367" w:type="dxa"/>
            <w:vMerge w:val="continue"/>
            <w:noWrap w:val="0"/>
            <w:vAlign w:val="center"/>
          </w:tcPr>
          <w:p w14:paraId="52018430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noWrap w:val="0"/>
            <w:vAlign w:val="center"/>
          </w:tcPr>
          <w:p w14:paraId="57C0C2FB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合同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签约</w:t>
            </w:r>
          </w:p>
          <w:p w14:paraId="5FEFA364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各方</w:t>
            </w:r>
          </w:p>
        </w:tc>
        <w:tc>
          <w:tcPr>
            <w:tcW w:w="958" w:type="dxa"/>
            <w:noWrap w:val="0"/>
            <w:vAlign w:val="center"/>
          </w:tcPr>
          <w:p w14:paraId="2674CF49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甲方</w:t>
            </w:r>
          </w:p>
        </w:tc>
        <w:tc>
          <w:tcPr>
            <w:tcW w:w="6605" w:type="dxa"/>
            <w:gridSpan w:val="6"/>
            <w:noWrap w:val="0"/>
            <w:vAlign w:val="center"/>
          </w:tcPr>
          <w:p w14:paraId="2305E125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3292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7" w:type="dxa"/>
            <w:vMerge w:val="continue"/>
            <w:noWrap w:val="0"/>
            <w:vAlign w:val="center"/>
          </w:tcPr>
          <w:p w14:paraId="215BD5F2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noWrap w:val="0"/>
            <w:vAlign w:val="center"/>
          </w:tcPr>
          <w:p w14:paraId="3570C33C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58" w:type="dxa"/>
            <w:noWrap w:val="0"/>
            <w:vAlign w:val="center"/>
          </w:tcPr>
          <w:p w14:paraId="54FB3C64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乙方</w:t>
            </w:r>
          </w:p>
        </w:tc>
        <w:tc>
          <w:tcPr>
            <w:tcW w:w="6605" w:type="dxa"/>
            <w:gridSpan w:val="6"/>
            <w:noWrap w:val="0"/>
            <w:vAlign w:val="center"/>
          </w:tcPr>
          <w:p w14:paraId="3E738AC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F9F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367" w:type="dxa"/>
            <w:vMerge w:val="continue"/>
            <w:noWrap w:val="0"/>
            <w:vAlign w:val="center"/>
          </w:tcPr>
          <w:p w14:paraId="72818149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noWrap w:val="0"/>
            <w:vAlign w:val="center"/>
          </w:tcPr>
          <w:p w14:paraId="6EB88D21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63D4C2F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6605" w:type="dxa"/>
            <w:gridSpan w:val="6"/>
            <w:noWrap w:val="0"/>
            <w:vAlign w:val="center"/>
          </w:tcPr>
          <w:p w14:paraId="137D12BF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8A5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367" w:type="dxa"/>
            <w:vMerge w:val="continue"/>
            <w:noWrap w:val="0"/>
            <w:vAlign w:val="center"/>
          </w:tcPr>
          <w:p w14:paraId="0A61D2E7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color="auto" w:sz="4" w:space="0"/>
            </w:tcBorders>
            <w:noWrap w:val="0"/>
            <w:vAlign w:val="center"/>
          </w:tcPr>
          <w:p w14:paraId="7E310263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情况说明</w:t>
            </w:r>
          </w:p>
          <w:p w14:paraId="7F3A5668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签署依据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63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0DF5C755">
            <w:pPr>
              <w:snapToGrid w:val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填写时删除：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合同标的、经费来源、论证情况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签署依据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等）</w:t>
            </w:r>
          </w:p>
        </w:tc>
      </w:tr>
      <w:tr w14:paraId="0BE9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7" w:type="dxa"/>
            <w:vMerge w:val="continue"/>
            <w:noWrap w:val="0"/>
            <w:vAlign w:val="center"/>
          </w:tcPr>
          <w:p w14:paraId="7AA6A3DE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64FE982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是否涉及</w:t>
            </w:r>
          </w:p>
          <w:p w14:paraId="0930B81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金额</w:t>
            </w:r>
          </w:p>
        </w:tc>
        <w:tc>
          <w:tcPr>
            <w:tcW w:w="958" w:type="dxa"/>
            <w:noWrap w:val="0"/>
            <w:vAlign w:val="center"/>
          </w:tcPr>
          <w:p w14:paraId="44024947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0704687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是否招标</w:t>
            </w:r>
          </w:p>
        </w:tc>
        <w:tc>
          <w:tcPr>
            <w:tcW w:w="1350" w:type="dxa"/>
            <w:noWrap w:val="0"/>
            <w:vAlign w:val="center"/>
          </w:tcPr>
          <w:p w14:paraId="5F14AFC4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FA87633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合同金额</w:t>
            </w:r>
          </w:p>
        </w:tc>
        <w:tc>
          <w:tcPr>
            <w:tcW w:w="2417" w:type="dxa"/>
            <w:gridSpan w:val="3"/>
            <w:noWrap w:val="0"/>
            <w:vAlign w:val="center"/>
          </w:tcPr>
          <w:p w14:paraId="1FFA3811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06C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367" w:type="dxa"/>
            <w:noWrap w:val="0"/>
            <w:vAlign w:val="center"/>
          </w:tcPr>
          <w:p w14:paraId="28D975E8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主办单位</w:t>
            </w:r>
          </w:p>
          <w:p w14:paraId="7EDBB581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初审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338" w:type="dxa"/>
            <w:gridSpan w:val="8"/>
            <w:noWrap w:val="0"/>
            <w:vAlign w:val="center"/>
          </w:tcPr>
          <w:p w14:paraId="728DD7D0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填写时删除：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对合同主体、性质、主要条款、必要性、可行性等进行初步审查，并对条款及说明的真实性负责）</w:t>
            </w:r>
          </w:p>
          <w:p w14:paraId="41B4FB37"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负责人签名：</w:t>
            </w:r>
          </w:p>
          <w:p w14:paraId="4623E27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年    月   日</w:t>
            </w:r>
          </w:p>
        </w:tc>
      </w:tr>
      <w:tr w14:paraId="3C62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367" w:type="dxa"/>
            <w:noWrap w:val="0"/>
            <w:vAlign w:val="center"/>
          </w:tcPr>
          <w:p w14:paraId="5F7D762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业务主管和职能管理部门审查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338" w:type="dxa"/>
            <w:gridSpan w:val="8"/>
            <w:noWrap w:val="0"/>
            <w:vAlign w:val="center"/>
          </w:tcPr>
          <w:p w14:paraId="4E19DDB6">
            <w:pPr>
              <w:snapToGrid w:val="0"/>
              <w:jc w:val="both"/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填写时删除：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合同履行的必要性和可行性审查）</w:t>
            </w:r>
          </w:p>
          <w:p w14:paraId="66E460FC">
            <w:pPr>
              <w:snapToGrid w:val="0"/>
              <w:jc w:val="both"/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508B085"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负责人签名（盖章）：</w:t>
            </w:r>
          </w:p>
          <w:p w14:paraId="2BEF01F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年    月   日</w:t>
            </w:r>
          </w:p>
        </w:tc>
      </w:tr>
      <w:tr w14:paraId="369A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7" w:type="dxa"/>
            <w:noWrap w:val="0"/>
            <w:vAlign w:val="center"/>
          </w:tcPr>
          <w:p w14:paraId="07E11221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法律顾问</w:t>
            </w:r>
          </w:p>
          <w:p w14:paraId="1AA86B0D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审查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338" w:type="dxa"/>
            <w:gridSpan w:val="8"/>
            <w:noWrap w:val="0"/>
            <w:vAlign w:val="center"/>
          </w:tcPr>
          <w:p w14:paraId="4B64F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填写时删除：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重大科技合作、50万元以上的重大经济合同、涉及法律纠纷相关合同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需法律顾问审查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14:paraId="127F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367" w:type="dxa"/>
            <w:noWrap w:val="0"/>
            <w:vAlign w:val="center"/>
          </w:tcPr>
          <w:p w14:paraId="09C5523D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财务处审查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338" w:type="dxa"/>
            <w:gridSpan w:val="8"/>
            <w:noWrap w:val="0"/>
            <w:vAlign w:val="center"/>
          </w:tcPr>
          <w:p w14:paraId="091162D9">
            <w:pPr>
              <w:snapToGrid w:val="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填写时删除：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审查合同的计划立项及预算、结算）</w:t>
            </w:r>
          </w:p>
          <w:p w14:paraId="1CCD7488">
            <w:pPr>
              <w:snapToGrid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</w:t>
            </w:r>
          </w:p>
          <w:p w14:paraId="6036A1B3"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负责人签名（盖章）：</w:t>
            </w:r>
          </w:p>
          <w:p w14:paraId="3E215BB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年    月   日</w:t>
            </w:r>
          </w:p>
        </w:tc>
      </w:tr>
      <w:tr w14:paraId="352C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367" w:type="dxa"/>
            <w:noWrap w:val="0"/>
            <w:vAlign w:val="center"/>
          </w:tcPr>
          <w:p w14:paraId="500052F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分管校领导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审批</w:t>
            </w:r>
          </w:p>
        </w:tc>
        <w:tc>
          <w:tcPr>
            <w:tcW w:w="9338" w:type="dxa"/>
            <w:gridSpan w:val="8"/>
            <w:noWrap w:val="0"/>
            <w:vAlign w:val="center"/>
          </w:tcPr>
          <w:p w14:paraId="2140EA09">
            <w:pPr>
              <w:snapToGrid w:val="0"/>
              <w:jc w:val="both"/>
              <w:rPr>
                <w:rFonts w:hint="eastAsia" w:ascii="宋体" w:hAnsi="宋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val="en-US" w:eastAsia="zh-CN" w:bidi="ar"/>
              </w:rPr>
              <w:t>填写时删除：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万元（包括1</w:t>
            </w:r>
            <w:r>
              <w:rPr>
                <w:rFonts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bidi="ar"/>
              </w:rPr>
              <w:t>万元）以上合同，报分管校领导审批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5C1E85D9">
            <w:pPr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2BD145D"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签名：</w:t>
            </w:r>
          </w:p>
          <w:p w14:paraId="339DE1D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年    月   日</w:t>
            </w:r>
          </w:p>
        </w:tc>
      </w:tr>
      <w:tr w14:paraId="2150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367" w:type="dxa"/>
            <w:noWrap w:val="0"/>
            <w:vAlign w:val="center"/>
          </w:tcPr>
          <w:p w14:paraId="4FD580F4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   注</w:t>
            </w:r>
          </w:p>
        </w:tc>
        <w:tc>
          <w:tcPr>
            <w:tcW w:w="9338" w:type="dxa"/>
            <w:gridSpan w:val="8"/>
            <w:noWrap w:val="0"/>
            <w:vAlign w:val="center"/>
          </w:tcPr>
          <w:p w14:paraId="7B83CFBB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 w14:paraId="41392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72ACD"/>
    <w:rsid w:val="0F6E6A60"/>
    <w:rsid w:val="12372ACD"/>
    <w:rsid w:val="44580433"/>
    <w:rsid w:val="5E17280A"/>
    <w:rsid w:val="67EC2FBF"/>
    <w:rsid w:val="77EA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372</Characters>
  <Lines>0</Lines>
  <Paragraphs>0</Paragraphs>
  <TotalTime>0</TotalTime>
  <ScaleCrop>false</ScaleCrop>
  <LinksUpToDate>false</LinksUpToDate>
  <CharactersWithSpaces>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2026-07-02T02:37:00Z</dcterms:created>
  <dc:creator>邵继</dc:creator>
  <cp:lastModifiedBy>邵继</cp:lastModifiedBy>
  <dcterms:modified xsi:type="dcterms:W3CDTF">2026-07-03T02:22:13Z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3AF07770726340B1AECF5CA1B599CE5C_11</vt:lpwstr>
  </property>
  <property fmtid="{D5CDD505-2E9C-101B-9397-08002B2CF9AE}" pid="4" name="KSOTemplateDocerSaveRecord">
    <vt:lpwstr>eyJoZGlkIjoiNzQzYjQ0NDZhNzg5ZjcxY2ZiMWJmMmRjODA5MDI2NDUiLCJ1c2VySWQiOiIzMDc2MDg3NTkifQ==</vt:lpwstr>
  </property>
</Properties>
</file>